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29" w:rsidRDefault="00C61729" w:rsidP="00DF3D66">
      <w:pPr>
        <w:rPr>
          <w:b/>
          <w:bCs/>
          <w:lang w:val="ru-RU"/>
        </w:rPr>
      </w:pPr>
      <w:bookmarkStart w:id="0" w:name="_GoBack"/>
      <w:bookmarkEnd w:id="0"/>
    </w:p>
    <w:p w:rsidR="00781B97" w:rsidRDefault="00781B97" w:rsidP="00C61729">
      <w:pPr>
        <w:jc w:val="center"/>
        <w:rPr>
          <w:b/>
          <w:bCs/>
          <w:lang w:val="ru-RU"/>
        </w:rPr>
      </w:pPr>
    </w:p>
    <w:p w:rsidR="00781B97" w:rsidRDefault="00781B97" w:rsidP="00C61729">
      <w:pPr>
        <w:jc w:val="center"/>
        <w:rPr>
          <w:b/>
          <w:bCs/>
          <w:lang w:val="ru-RU"/>
        </w:rPr>
      </w:pPr>
    </w:p>
    <w:p w:rsidR="001F687F" w:rsidRPr="00781B97" w:rsidRDefault="001F687F" w:rsidP="00C61729">
      <w:pPr>
        <w:jc w:val="center"/>
        <w:rPr>
          <w:b/>
          <w:bCs/>
          <w:lang w:val="ru-RU"/>
        </w:rPr>
      </w:pPr>
      <w:r w:rsidRPr="00781B97">
        <w:rPr>
          <w:b/>
          <w:bCs/>
          <w:lang w:val="ru-RU"/>
        </w:rPr>
        <w:t xml:space="preserve">Перечень зон деятельности </w:t>
      </w:r>
      <w:r w:rsidR="00DF3D66" w:rsidRPr="00781B97">
        <w:rPr>
          <w:b/>
          <w:bCs/>
          <w:lang w:val="ru-RU"/>
        </w:rPr>
        <w:t>АО «БСК»</w:t>
      </w:r>
    </w:p>
    <w:tbl>
      <w:tblPr>
        <w:tblStyle w:val="a3"/>
        <w:tblpPr w:leftFromText="180" w:rightFromText="180" w:vertAnchor="text" w:horzAnchor="margin" w:tblpX="-209" w:tblpY="273"/>
        <w:tblW w:w="9497" w:type="dxa"/>
        <w:tblLayout w:type="fixed"/>
        <w:tblLook w:val="04A0" w:firstRow="1" w:lastRow="0" w:firstColumn="1" w:lastColumn="0" w:noHBand="0" w:noVBand="1"/>
      </w:tblPr>
      <w:tblGrid>
        <w:gridCol w:w="6062"/>
        <w:gridCol w:w="3435"/>
      </w:tblGrid>
      <w:tr w:rsidR="00DF3D66" w:rsidRPr="00781B97" w:rsidTr="00781B97">
        <w:tc>
          <w:tcPr>
            <w:tcW w:w="6062" w:type="dxa"/>
            <w:vAlign w:val="center"/>
          </w:tcPr>
          <w:p w:rsidR="00DF3D66" w:rsidRPr="00781B97" w:rsidRDefault="00DF3D66" w:rsidP="00781B97">
            <w:pPr>
              <w:rPr>
                <w:lang w:val="ru-RU"/>
              </w:rPr>
            </w:pPr>
            <w:r w:rsidRPr="00781B97">
              <w:rPr>
                <w:lang w:val="ru-RU"/>
              </w:rPr>
              <w:t>Обслуживаемые административные районы и городские муниципальные образования РБ</w:t>
            </w:r>
          </w:p>
        </w:tc>
        <w:tc>
          <w:tcPr>
            <w:tcW w:w="3435" w:type="dxa"/>
            <w:vAlign w:val="center"/>
          </w:tcPr>
          <w:p w:rsidR="00DF3D66" w:rsidRPr="00781B97" w:rsidRDefault="00DF3D66" w:rsidP="00C61729">
            <w:pPr>
              <w:rPr>
                <w:lang w:val="ru-RU"/>
              </w:rPr>
            </w:pPr>
            <w:r w:rsidRPr="00781B97">
              <w:rPr>
                <w:lang w:val="ru-RU"/>
              </w:rPr>
              <w:t>г.</w:t>
            </w:r>
            <w:r w:rsidR="00C61729" w:rsidRPr="00781B97">
              <w:rPr>
                <w:lang w:val="ru-RU"/>
              </w:rPr>
              <w:t xml:space="preserve"> </w:t>
            </w:r>
            <w:r w:rsidRPr="00781B97">
              <w:rPr>
                <w:lang w:val="ru-RU"/>
              </w:rPr>
              <w:t>Стерлитамак,</w:t>
            </w:r>
          </w:p>
          <w:p w:rsidR="00DF3D66" w:rsidRPr="00781B97" w:rsidRDefault="00DF3D66" w:rsidP="00C61729">
            <w:pPr>
              <w:rPr>
                <w:lang w:val="ru-RU"/>
              </w:rPr>
            </w:pPr>
            <w:proofErr w:type="spellStart"/>
            <w:r w:rsidRPr="00781B97">
              <w:rPr>
                <w:lang w:val="ru-RU"/>
              </w:rPr>
              <w:t>Стерлитамакский</w:t>
            </w:r>
            <w:proofErr w:type="spellEnd"/>
            <w:r w:rsidRPr="00781B97">
              <w:rPr>
                <w:lang w:val="ru-RU"/>
              </w:rPr>
              <w:t xml:space="preserve"> </w:t>
            </w:r>
            <w:r w:rsidR="00C61729" w:rsidRPr="00781B97">
              <w:rPr>
                <w:lang w:val="ru-RU"/>
              </w:rPr>
              <w:t xml:space="preserve"> </w:t>
            </w:r>
            <w:r w:rsidRPr="00781B97">
              <w:rPr>
                <w:lang w:val="ru-RU"/>
              </w:rPr>
              <w:t>район</w:t>
            </w:r>
            <w:r w:rsidR="00C61729" w:rsidRPr="00781B97">
              <w:rPr>
                <w:lang w:val="ru-RU"/>
              </w:rPr>
              <w:t>,</w:t>
            </w:r>
          </w:p>
          <w:p w:rsidR="00DF3D66" w:rsidRPr="00781B97" w:rsidRDefault="00DF3D66" w:rsidP="00C61729">
            <w:pPr>
              <w:rPr>
                <w:lang w:val="ru-RU"/>
              </w:rPr>
            </w:pPr>
            <w:proofErr w:type="spellStart"/>
            <w:r w:rsidRPr="00781B97">
              <w:rPr>
                <w:lang w:val="ru-RU"/>
              </w:rPr>
              <w:t>Ишимбайский</w:t>
            </w:r>
            <w:proofErr w:type="spellEnd"/>
            <w:r w:rsidRPr="00781B97">
              <w:rPr>
                <w:lang w:val="ru-RU"/>
              </w:rPr>
              <w:t xml:space="preserve"> </w:t>
            </w:r>
            <w:r w:rsidR="00C61729" w:rsidRPr="00781B97">
              <w:rPr>
                <w:lang w:val="ru-RU"/>
              </w:rPr>
              <w:t xml:space="preserve"> </w:t>
            </w:r>
            <w:r w:rsidRPr="00781B97">
              <w:rPr>
                <w:lang w:val="ru-RU"/>
              </w:rPr>
              <w:t>район</w:t>
            </w:r>
          </w:p>
        </w:tc>
      </w:tr>
    </w:tbl>
    <w:p w:rsidR="006A6989" w:rsidRPr="001F687F" w:rsidRDefault="006A6989">
      <w:pPr>
        <w:rPr>
          <w:lang w:val="ru-RU"/>
        </w:rPr>
      </w:pPr>
    </w:p>
    <w:sectPr w:rsidR="006A6989" w:rsidRPr="001F687F" w:rsidSect="00C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7F"/>
    <w:rsid w:val="00040277"/>
    <w:rsid w:val="00091D36"/>
    <w:rsid w:val="000E3EBD"/>
    <w:rsid w:val="001C7824"/>
    <w:rsid w:val="001D6709"/>
    <w:rsid w:val="001F687F"/>
    <w:rsid w:val="0029224D"/>
    <w:rsid w:val="00465684"/>
    <w:rsid w:val="005344D4"/>
    <w:rsid w:val="006A6989"/>
    <w:rsid w:val="0071314D"/>
    <w:rsid w:val="00781B97"/>
    <w:rsid w:val="008C2FA0"/>
    <w:rsid w:val="009914A0"/>
    <w:rsid w:val="00AF69EF"/>
    <w:rsid w:val="00B40DDA"/>
    <w:rsid w:val="00C06A7C"/>
    <w:rsid w:val="00C61729"/>
    <w:rsid w:val="00C64C79"/>
    <w:rsid w:val="00DE34AB"/>
    <w:rsid w:val="00DF3D66"/>
    <w:rsid w:val="00E116C8"/>
    <w:rsid w:val="00E85191"/>
    <w:rsid w:val="00F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A45F91AD.dotm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Заитов Тамерлан Ришатович</cp:lastModifiedBy>
  <cp:revision>2</cp:revision>
  <dcterms:created xsi:type="dcterms:W3CDTF">2016-06-24T08:07:00Z</dcterms:created>
  <dcterms:modified xsi:type="dcterms:W3CDTF">2016-06-24T08:07:00Z</dcterms:modified>
</cp:coreProperties>
</file>